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F888A3F" w14:textId="77777777" w:rsidR="002D6192" w:rsidRDefault="002D6192" w:rsidP="00E10359">
      <w:pPr>
        <w:ind w:left="709" w:right="102" w:hanging="142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4D3403F4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F66379" w:rsidRPr="00E22F94" w14:paraId="06DBBFCB" w14:textId="77777777" w:rsidTr="00C17380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11E61CBB" w:rsidR="00F66379" w:rsidRPr="005A5F8F" w:rsidRDefault="00EB31B3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73EB3979" w:rsidR="00F66379" w:rsidRPr="004A0667" w:rsidRDefault="00C17380" w:rsidP="00F66379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Սեղանի գրասենյակային համակարգիչ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3DA14" w14:textId="77777777" w:rsidR="00C17380" w:rsidRPr="00291235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Սեղանի համակարգիչ, որը բաղկացած է հետևյալ կոմպոնենտներից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՝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համակարգիչ,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անլար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ստեղնաշար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և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մկնիկ: Կոմպոնենտները պետք է լինեն միևնույն արտադրողի կողմից արտադրված:</w:t>
            </w:r>
          </w:p>
          <w:p w14:paraId="35722FD2" w14:textId="77777777" w:rsidR="00C17380" w:rsidRPr="00291235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Հավաքածուն պետք է համապատասխանի հետևյալ տեխնիկական պահանջներին՝</w:t>
            </w:r>
          </w:p>
          <w:p w14:paraId="78A15D2F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Համակարգիչ :</w:t>
            </w:r>
          </w:p>
          <w:p w14:paraId="6180C25E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Իրանի տեսակը :  Desktop PC</w:t>
            </w:r>
          </w:p>
          <w:p w14:paraId="23AD7860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Պրոցեսսոր : առնվազն Intel core i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Gen,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>INTEL i3-14100 (RAPTOR LAKE-S REFRESH) 4.70GHz 4 CORES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; 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8 threads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 xml:space="preserve"> with Intel® Turbo Boost Technology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>12 MB</w:t>
            </w:r>
            <w:r>
              <w:rPr>
                <w:rFonts w:ascii="GHEA Grapalat" w:hAnsi="GHEA Grapalat"/>
                <w:sz w:val="24"/>
                <w:szCs w:val="24"/>
              </w:rPr>
              <w:t>L3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 xml:space="preserve"> Intel® Smart Cache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</w:p>
          <w:p w14:paraId="50EFC7C0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161B5">
              <w:rPr>
                <w:rFonts w:ascii="GHEA Grapalat" w:hAnsi="GHEA Grapalat"/>
                <w:sz w:val="24"/>
                <w:szCs w:val="24"/>
                <w:lang w:val="hy-AM"/>
              </w:rPr>
              <w:t>Chipset Intel® H670</w:t>
            </w:r>
          </w:p>
          <w:p w14:paraId="19CEF887" w14:textId="77777777" w:rsidR="00C17380" w:rsidRPr="00E94DD6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Գրաֆիկա: Ներկառուցված Intel UHD Graphics   կամ ավելին:</w:t>
            </w:r>
          </w:p>
          <w:p w14:paraId="34211C79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Աուդիո։ 5.1 ծավալային ձայն</w:t>
            </w:r>
          </w:p>
          <w:p w14:paraId="754E2818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Օպերատիվ հիշողությունը : 16Gb (1x16Gb)  DDR4 3200 NECC կամ ավելին,</w:t>
            </w:r>
          </w:p>
          <w:p w14:paraId="59499191" w14:textId="6BBE634D" w:rsidR="00F66379" w:rsidRPr="00C17380" w:rsidRDefault="00F66379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6D3439C" w:rsidR="00F66379" w:rsidRPr="005A5F8F" w:rsidRDefault="00C1738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4"/>
                <w:szCs w:val="24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C71094D" w:rsidR="00F66379" w:rsidRPr="005A5F8F" w:rsidRDefault="00C17380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</w:rPr>
              <w:t>259500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F66379" w:rsidRPr="005A5F8F" w:rsidRDefault="00F66379" w:rsidP="00F66379">
            <w:pPr>
              <w:jc w:val="center"/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ՀՀ, ք</w:t>
            </w:r>
            <w:r w:rsidRPr="005A5F8F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5A5F8F">
              <w:rPr>
                <w:rFonts w:ascii="GHEA Grapalat" w:eastAsia="MS Mincho" w:hAnsi="GHEA Grapalat" w:cs="MS Mincho"/>
                <w:sz w:val="24"/>
                <w:szCs w:val="24"/>
                <w:lang w:val="hy-AM"/>
              </w:rPr>
              <w:t xml:space="preserve"> </w:t>
            </w:r>
            <w:r w:rsidRPr="005A5F8F">
              <w:rPr>
                <w:rFonts w:ascii="GHEA Grapalat" w:eastAsia="MS Mincho" w:hAnsi="GHEA Grapalat" w:cs="Courier New"/>
                <w:sz w:val="24"/>
                <w:szCs w:val="24"/>
                <w:lang w:val="hy-AM"/>
              </w:rPr>
              <w:t xml:space="preserve">Երևան, </w:t>
            </w: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Աբովյան 27 </w:t>
            </w:r>
          </w:p>
          <w:p w14:paraId="14917D09" w14:textId="0C613F1F" w:rsidR="00F66379" w:rsidRPr="005A5F8F" w:rsidRDefault="00F66379" w:rsidP="00F66379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5A5F8F">
              <w:rPr>
                <w:rFonts w:ascii="GHEA Grapalat" w:hAnsi="GHEA Grapalat" w:cs="GHEA Grapalat"/>
                <w:sz w:val="24"/>
                <w:szCs w:val="24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33008A26" w:rsidR="00F66379" w:rsidRPr="005A5F8F" w:rsidRDefault="00F66379" w:rsidP="00F66379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Պայմանագիրն ուժի մեջ մտնելու օրվանից </w:t>
            </w:r>
            <w:r w:rsidR="00E22F94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           30</w:t>
            </w:r>
            <w:r w:rsidRPr="005A5F8F">
              <w:rPr>
                <w:rFonts w:ascii="GHEA Grapalat" w:hAnsi="GHEA Grapalat" w:cs="GHEA Grapalat"/>
                <w:b w:val="0"/>
                <w:bCs w:val="0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776C6136" w14:textId="77777777" w:rsidR="002D6192" w:rsidRDefault="002D6192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E22F94" w14:paraId="73D427F8" w14:textId="77777777" w:rsidTr="00C17380">
        <w:trPr>
          <w:trHeight w:val="35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1E04D" w14:textId="1A18A159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68D7C" w14:textId="2D0E567C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24646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Կոշտ սկավառակ : Առնվազն </w:t>
            </w:r>
            <w:r w:rsidRPr="007664A9">
              <w:rPr>
                <w:rFonts w:ascii="GHEA Grapalat" w:hAnsi="GHEA Grapalat"/>
                <w:sz w:val="24"/>
                <w:szCs w:val="24"/>
                <w:lang w:val="hy-AM"/>
              </w:rPr>
              <w:t xml:space="preserve">SSD 512GB 2280 PCIe NVMe Val M.2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հիշողության կուտակիչ,</w:t>
            </w:r>
          </w:p>
          <w:p w14:paraId="46CEC186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94DD6">
              <w:rPr>
                <w:rFonts w:ascii="GHEA Grapalat" w:hAnsi="GHEA Grapalat"/>
                <w:sz w:val="24"/>
                <w:szCs w:val="24"/>
                <w:lang w:val="hy-AM"/>
              </w:rPr>
              <w:t>Օպերացիոն համակարգը։  FreeDos 3.0</w:t>
            </w:r>
          </w:p>
          <w:p w14:paraId="04E30035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(առջևի): </w:t>
            </w:r>
            <w:r w:rsidRPr="00344368">
              <w:rPr>
                <w:lang w:val="hy-AM"/>
              </w:rPr>
              <w:t xml:space="preserve"> </w:t>
            </w: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1 USB Type-C վարդակ` 5 Գբ/վ տվյալների փոխանցման արագությամբ,</w:t>
            </w:r>
          </w:p>
          <w:p w14:paraId="138BB285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10 Գբ/վ տվյալների փոխանցման արագությամբ,</w:t>
            </w:r>
          </w:p>
          <w:p w14:paraId="714C53CF" w14:textId="77777777" w:rsidR="00C17380" w:rsidRPr="00344368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>2 USB Type-A վարդակ՝ 5 Գբ/վ տվյալների փոխանցման արագությամբ,</w:t>
            </w:r>
          </w:p>
          <w:p w14:paraId="18380E95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44368">
              <w:rPr>
                <w:rFonts w:ascii="GHEA Grapalat" w:hAnsi="GHEA Grapalat"/>
                <w:sz w:val="24"/>
                <w:szCs w:val="24"/>
                <w:lang w:val="hy-AM"/>
              </w:rPr>
              <w:t xml:space="preserve">1 ականջակալների/միկրոֆոնի համակցված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:</w:t>
            </w:r>
          </w:p>
          <w:p w14:paraId="0B0A1F1B" w14:textId="15CA4789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Արտաքին մուտքերը (ետնամասի)։ 1 հատ հոսանքի միակցիչ; </w:t>
            </w:r>
            <w:r w:rsidRPr="00B80891">
              <w:rPr>
                <w:lang w:val="hy-AM"/>
              </w:rPr>
              <w:t xml:space="preserve"> </w:t>
            </w:r>
            <w:r w:rsidRPr="00B80891">
              <w:rPr>
                <w:rFonts w:ascii="GHEA Grapalat" w:hAnsi="GHEA Grapalat"/>
                <w:sz w:val="24"/>
                <w:szCs w:val="24"/>
                <w:lang w:val="hy-AM"/>
              </w:rPr>
              <w:t xml:space="preserve">4 հատ USB 2.0 Type-A վարդակներ; 1 հատ աուդիո մուտքի վարդակ; 1 հատ աուդիո ելքի վարդակ; 1 հատ միկրոֆոնի վարդակ; 1 հատ RJ-45 վարդակ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; </w:t>
            </w:r>
            <w:r w:rsidR="00E22F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="00E22F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հատ HDMI 1.4; 1xVGA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1E57FED7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երկառուցված </w:t>
            </w:r>
            <w:r w:rsidRPr="00DA503E">
              <w:rPr>
                <w:lang w:val="hy-AM"/>
              </w:rPr>
              <w:t xml:space="preserve"> 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Realtek RTL8821CE-M 802.11a/b/g/n/ac (1x1) Wi-Fi® և Bluetooth® 4.2 անլար կապի քարտ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;</w:t>
            </w:r>
          </w:p>
          <w:p w14:paraId="736E3638" w14:textId="55F10728" w:rsidR="00C17380" w:rsidRPr="00817FA4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Ներքին սլոթերի քանակը՝</w:t>
            </w:r>
            <w:r w:rsidRPr="00DA503E">
              <w:rPr>
                <w:lang w:val="hy-AM"/>
              </w:rPr>
              <w:t xml:space="preserve"> 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Pr="00DA503E">
              <w:rPr>
                <w:rFonts w:ascii="GHEA Grapalat" w:hAnsi="GHEA Grapalat"/>
                <w:sz w:val="24"/>
                <w:szCs w:val="24"/>
                <w:lang w:val="hy-AM"/>
              </w:rPr>
              <w:t>x</w:t>
            </w:r>
            <w:r w:rsidRPr="00291235">
              <w:rPr>
                <w:rFonts w:ascii="GHEA Grapalat" w:hAnsi="GHEA Grapalat"/>
                <w:sz w:val="24"/>
                <w:szCs w:val="24"/>
                <w:lang w:val="hy-AM"/>
              </w:rPr>
              <w:t>M.2  slot for storage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 xml:space="preserve">1 </w:t>
            </w:r>
          </w:p>
          <w:p w14:paraId="344E249F" w14:textId="77777777" w:rsidR="00C17380" w:rsidRP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FAE0C" w14:textId="20D92EF2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C460" w14:textId="46EAB4C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18E4B54" w14:textId="35273A33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02AC01F" w14:textId="3CF0779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031911FF" w14:textId="7027C2A0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36F899C8" w14:textId="77777777" w:rsidR="005A5F8F" w:rsidRDefault="005A5F8F">
      <w:pPr>
        <w:rPr>
          <w:rFonts w:asciiTheme="minorHAnsi" w:hAnsiTheme="minorHAnsi"/>
          <w:lang w:val="hy-AM"/>
        </w:rPr>
      </w:pPr>
    </w:p>
    <w:p w14:paraId="05801803" w14:textId="77777777" w:rsidR="00C17380" w:rsidRDefault="00C17380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C17380" w:rsidRPr="00E22F94" w14:paraId="3DD75566" w14:textId="77777777" w:rsidTr="00A97D8E">
        <w:trPr>
          <w:trHeight w:val="10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41F4" w14:textId="123DF146" w:rsidR="00C17380" w:rsidRPr="00EB31B3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FC52" w14:textId="08F3F656" w:rsidR="00C17380" w:rsidRPr="004A0667" w:rsidRDefault="00C17380" w:rsidP="00A97D8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C6D57" w14:textId="77777777" w:rsidR="00C17380" w:rsidRPr="00291235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PCIe x16; 1 PCIe x1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,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>Memory Slots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-</w:t>
            </w:r>
            <w:r w:rsidRPr="001400E5">
              <w:rPr>
                <w:rFonts w:ascii="GHEA Grapalat" w:hAnsi="GHEA Grapalat"/>
                <w:sz w:val="24"/>
                <w:szCs w:val="24"/>
                <w:lang w:val="hy-AM"/>
              </w:rPr>
              <w:t xml:space="preserve"> 2 DIMM</w:t>
            </w:r>
          </w:p>
          <w:p w14:paraId="63EB53FB" w14:textId="77777777" w:rsidR="00C17380" w:rsidRDefault="00C17380" w:rsidP="00C17380">
            <w:pPr>
              <w:spacing w:line="25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իշողության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քարտով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ս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արքը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։ </w:t>
            </w:r>
            <w:r w:rsidRPr="00F86550">
              <w:rPr>
                <w:rFonts w:ascii="GHEA Grapalat" w:hAnsi="GHEA Grapalat"/>
                <w:sz w:val="24"/>
                <w:szCs w:val="24"/>
                <w:lang w:val="hy-AM"/>
              </w:rPr>
              <w:t>3-ը 1-ում հիշողության քարտերի ընթերցող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73337">
              <w:rPr>
                <w:rFonts w:ascii="GHEA Grapalat" w:hAnsi="GHEA Grapalat"/>
                <w:sz w:val="24"/>
                <w:szCs w:val="24"/>
                <w:lang w:val="hy-AM"/>
              </w:rPr>
              <w:t>սարք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18906463" w14:textId="1E25F07A" w:rsidR="00C17380" w:rsidRPr="00817FA4" w:rsidRDefault="00C17380" w:rsidP="009B07CC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Երաշխիքը՝ 1 տարի: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առնվազն երկու սպասարկման կենտրոնի տվյալները) կամ արտադրողից տեղեկանք այն մասին, որ ապրանքն արտադրված է Հայաստանի Հանրապետությունն ընդգրկող տարածաշրջանում սպառման և սպասարկման համար: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291235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Մատակարար Ընկերությունը առաջարկվող ապրանքներին կից (հայտը ներկայացնելու փուլում) պարտավոր է ներկայացնել արտադրող Ընկերության կողմից տրամադրվող MAF հավաստագիր։</w:t>
            </w:r>
          </w:p>
          <w:p w14:paraId="4F9BB943" w14:textId="77777777" w:rsidR="00C17380" w:rsidRPr="00C17380" w:rsidRDefault="00C17380" w:rsidP="00C17380">
            <w:pPr>
              <w:spacing w:line="256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F1523" w14:textId="6D5DCE76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25E" w14:textId="42C6825F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44DF1E6" w14:textId="548459F1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47ABF154" w14:textId="747B4DD0" w:rsidR="00C17380" w:rsidRPr="005A5F8F" w:rsidRDefault="00C17380" w:rsidP="00A97D8E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2A55EFA5" w14:textId="3965078B" w:rsidR="00C17380" w:rsidRPr="005A5F8F" w:rsidRDefault="00C17380" w:rsidP="00A97D8E">
            <w:pPr>
              <w:pStyle w:val="BodyText"/>
              <w:rPr>
                <w:rFonts w:ascii="GHEA Grapalat" w:hAnsi="GHEA Grapalat" w:cs="GHEA Grapalat"/>
                <w:b w:val="0"/>
                <w:lang w:val="hy-AM"/>
              </w:rPr>
            </w:pPr>
          </w:p>
        </w:tc>
      </w:tr>
    </w:tbl>
    <w:p w14:paraId="2E3C076A" w14:textId="77777777" w:rsidR="00C17380" w:rsidRPr="008C352F" w:rsidRDefault="00C17380">
      <w:pPr>
        <w:rPr>
          <w:rFonts w:asciiTheme="minorHAnsi" w:hAnsiTheme="minorHAnsi"/>
          <w:lang w:val="hy-AM"/>
        </w:rPr>
      </w:pPr>
    </w:p>
    <w:sectPr w:rsidR="00C17380" w:rsidRPr="008C352F" w:rsidSect="00C17380">
      <w:pgSz w:w="15840" w:h="12240" w:orient="landscape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3046B"/>
    <w:multiLevelType w:val="hybridMultilevel"/>
    <w:tmpl w:val="70723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73103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131B41"/>
    <w:rsid w:val="001D5609"/>
    <w:rsid w:val="001E6B99"/>
    <w:rsid w:val="00240F6F"/>
    <w:rsid w:val="002D6192"/>
    <w:rsid w:val="00360E2D"/>
    <w:rsid w:val="0039783F"/>
    <w:rsid w:val="003D0DD9"/>
    <w:rsid w:val="004A0667"/>
    <w:rsid w:val="004A4555"/>
    <w:rsid w:val="004E0E31"/>
    <w:rsid w:val="005A5F8F"/>
    <w:rsid w:val="00672DDE"/>
    <w:rsid w:val="00692649"/>
    <w:rsid w:val="007D1D09"/>
    <w:rsid w:val="008C352F"/>
    <w:rsid w:val="00940125"/>
    <w:rsid w:val="009B07CC"/>
    <w:rsid w:val="00A76C90"/>
    <w:rsid w:val="00AA1BC9"/>
    <w:rsid w:val="00AF7574"/>
    <w:rsid w:val="00C17380"/>
    <w:rsid w:val="00C77769"/>
    <w:rsid w:val="00C91698"/>
    <w:rsid w:val="00D305A6"/>
    <w:rsid w:val="00D3581D"/>
    <w:rsid w:val="00D7177F"/>
    <w:rsid w:val="00DA263A"/>
    <w:rsid w:val="00DD580F"/>
    <w:rsid w:val="00E10359"/>
    <w:rsid w:val="00E22F94"/>
    <w:rsid w:val="00E6288D"/>
    <w:rsid w:val="00EB31B3"/>
    <w:rsid w:val="00F110FD"/>
    <w:rsid w:val="00F2015F"/>
    <w:rsid w:val="00F66379"/>
    <w:rsid w:val="00FC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38</cp:revision>
  <dcterms:created xsi:type="dcterms:W3CDTF">2021-10-07T11:12:00Z</dcterms:created>
  <dcterms:modified xsi:type="dcterms:W3CDTF">2025-10-27T12:37:00Z</dcterms:modified>
</cp:coreProperties>
</file>